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9" w:rsidRDefault="001A10F8" w:rsidP="001A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UUP LABOR-MANAGEMENT MEETING</w:t>
      </w:r>
    </w:p>
    <w:p w:rsidR="001A10F8" w:rsidRDefault="00BC19B9" w:rsidP="001A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 </w:t>
      </w:r>
      <w:r w:rsidR="001A10F8">
        <w:rPr>
          <w:rFonts w:ascii="Times New Roman" w:hAnsi="Times New Roman" w:cs="Times New Roman"/>
          <w:b/>
          <w:sz w:val="24"/>
          <w:szCs w:val="24"/>
        </w:rPr>
        <w:t>of April 3, 2015</w:t>
      </w:r>
    </w:p>
    <w:p w:rsidR="001A10F8" w:rsidRDefault="001A10F8" w:rsidP="001A1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 W. Tusang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C. Hisert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C. DaVis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M. Tomaszkiewicz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A. Rogan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M. Seidel (LRS)</w:t>
      </w:r>
    </w:p>
    <w:p w:rsidR="00C20E0A" w:rsidRDefault="00C20E0A" w:rsidP="001A1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present: D. Thatcher, B. Martin and J. Elwell</w:t>
      </w:r>
    </w:p>
    <w:p w:rsidR="00C20E0A" w:rsidRDefault="00C20E0A" w:rsidP="001A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meeting was called to order at 12:03 pm.</w:t>
      </w:r>
    </w:p>
    <w:p w:rsidR="00C20E0A" w:rsidRDefault="00C20E0A" w:rsidP="001A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Open SUNY Update:</w:t>
      </w:r>
    </w:p>
    <w:p w:rsidR="00C20E0A" w:rsidRDefault="00C20E0A" w:rsidP="00C20E0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Campus online degree programs – IT and Business is working on designing a Medical/HR program   Dr. J. Tan’s position was recently changed and this will allow her to assist in achieving this goal.</w:t>
      </w:r>
    </w:p>
    <w:p w:rsidR="00C20E0A" w:rsidRDefault="00FE6A11" w:rsidP="00FE6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mobility/openness (publish).</w:t>
      </w:r>
    </w:p>
    <w:p w:rsidR="00FE6A11" w:rsidRDefault="00FE6A11" w:rsidP="00FE6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will check to see how international credits will be dealt with in Open SUNY.  Currently, each campus/program determines what is or is not accepted.</w:t>
      </w:r>
    </w:p>
    <w:p w:rsidR="00FE6A11" w:rsidRDefault="00FE6A11" w:rsidP="00FE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American Language Academy for ESL:</w:t>
      </w:r>
    </w:p>
    <w:p w:rsidR="00FE6A11" w:rsidRDefault="00FE6A11" w:rsidP="00FE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Bonnie has a draft agreement between Cobleskill and the Academy.</w:t>
      </w:r>
    </w:p>
    <w:p w:rsidR="00FE6A11" w:rsidRDefault="00FE6A11" w:rsidP="00FE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  <w:t>Students will be granted a conditional acceptance to COBY.</w:t>
      </w:r>
    </w:p>
    <w:p w:rsidR="00FE6A11" w:rsidRDefault="00FE6A11" w:rsidP="00FE6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  <w:t>Courses offered</w:t>
      </w:r>
      <w:r w:rsidR="00D74B89">
        <w:rPr>
          <w:rFonts w:ascii="Times New Roman" w:hAnsi="Times New Roman" w:cs="Times New Roman"/>
          <w:sz w:val="24"/>
          <w:szCs w:val="24"/>
        </w:rPr>
        <w:t xml:space="preserve"> by the Academy are NOT credit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bearing.</w:t>
      </w:r>
    </w:p>
    <w:p w:rsidR="00FE6A11" w:rsidRDefault="00FE6A11" w:rsidP="00FE6A11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Students will live in the dorms, be fed by CAS, but they WILL NOT be COBY students.</w:t>
      </w:r>
    </w:p>
    <w:p w:rsidR="00FE6A11" w:rsidRDefault="00FE6A11" w:rsidP="00FE6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Ackerknecht will determine how the students will be supervised in the dorms.</w:t>
      </w:r>
    </w:p>
    <w:p w:rsidR="00C85772" w:rsidRDefault="00C85772" w:rsidP="00C85772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The market for the Academy is international students (10-15 students).</w:t>
      </w:r>
    </w:p>
    <w:p w:rsidR="00C85772" w:rsidRDefault="00C85772" w:rsidP="00C85772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COBY ESL program will be phased out.  How will this impact the faculty?</w:t>
      </w:r>
    </w:p>
    <w:p w:rsidR="00BC19B9" w:rsidRDefault="00BC19B9" w:rsidP="00C85772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C19B9" w:rsidRDefault="00BC19B9" w:rsidP="00C85772">
      <w:pPr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C19B9" w:rsidRDefault="00BC19B9" w:rsidP="00C85772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C85772" w:rsidRDefault="00CF1632" w:rsidP="00C8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85772">
        <w:rPr>
          <w:rFonts w:ascii="Times New Roman" w:hAnsi="Times New Roman" w:cs="Times New Roman"/>
          <w:sz w:val="24"/>
          <w:szCs w:val="24"/>
        </w:rPr>
        <w:t>.</w:t>
      </w:r>
      <w:r w:rsidR="00C85772">
        <w:rPr>
          <w:rFonts w:ascii="Times New Roman" w:hAnsi="Times New Roman" w:cs="Times New Roman"/>
          <w:sz w:val="24"/>
          <w:szCs w:val="24"/>
        </w:rPr>
        <w:tab/>
      </w:r>
      <w:r w:rsidR="00B72DD8">
        <w:rPr>
          <w:rFonts w:ascii="Times New Roman" w:hAnsi="Times New Roman" w:cs="Times New Roman"/>
          <w:sz w:val="24"/>
          <w:szCs w:val="24"/>
          <w:u w:val="single"/>
        </w:rPr>
        <w:t>Academic Integrity:</w:t>
      </w:r>
    </w:p>
    <w:p w:rsidR="00B72DD8" w:rsidRDefault="00B72DD8" w:rsidP="00C8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Students working on faculty computers and/or proctoring exams --- </w:t>
      </w:r>
    </w:p>
    <w:p w:rsidR="00B72DD8" w:rsidRDefault="00B72DD8" w:rsidP="00B72DD8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Bonnie communicated with Justin.  Students sign a </w:t>
      </w:r>
      <w:r>
        <w:rPr>
          <w:rFonts w:ascii="Times New Roman" w:hAnsi="Times New Roman" w:cs="Times New Roman"/>
          <w:b/>
          <w:sz w:val="24"/>
          <w:szCs w:val="24"/>
        </w:rPr>
        <w:t>Confidential Agreement</w:t>
      </w:r>
      <w:r>
        <w:rPr>
          <w:rFonts w:ascii="Times New Roman" w:hAnsi="Times New Roman" w:cs="Times New Roman"/>
          <w:sz w:val="24"/>
          <w:szCs w:val="24"/>
        </w:rPr>
        <w:t>.  They are not permitted to scan exams; however, what about them using a smart phone or tablet to take a photo of an exam?</w:t>
      </w:r>
    </w:p>
    <w:p w:rsidR="00B72DD8" w:rsidRDefault="00B72DD8" w:rsidP="00B72D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Josie does offer training to the students, and they all sign the </w:t>
      </w:r>
      <w:r>
        <w:rPr>
          <w:rFonts w:ascii="Times New Roman" w:hAnsi="Times New Roman" w:cs="Times New Roman"/>
          <w:b/>
          <w:i/>
          <w:sz w:val="24"/>
          <w:szCs w:val="24"/>
        </w:rPr>
        <w:t>Confidential Agreement.</w:t>
      </w:r>
      <w:r>
        <w:rPr>
          <w:rFonts w:ascii="Times New Roman" w:hAnsi="Times New Roman" w:cs="Times New Roman"/>
          <w:sz w:val="24"/>
          <w:szCs w:val="24"/>
        </w:rPr>
        <w:t xml:space="preserve">  If any faculty member is uncomfortable having a student repair their computer, they can request that an </w:t>
      </w:r>
      <w:r>
        <w:rPr>
          <w:rFonts w:ascii="Times New Roman" w:hAnsi="Times New Roman" w:cs="Times New Roman"/>
          <w:b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do the work.</w:t>
      </w:r>
    </w:p>
    <w:p w:rsidR="00CF1632" w:rsidRDefault="00BA6810" w:rsidP="00CF16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Tech Sector Advocacy:</w:t>
      </w:r>
    </w:p>
    <w:p w:rsidR="00BA6810" w:rsidRDefault="00BA6810" w:rsidP="00BA68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shared a pamphlet with management highlighting the activities of the 3/10/15 event at the capitol.  Each Tech Sector campus was represented.  Meetings were held with legislators to give them information and a first-hand look at some of what is going on at each campus.</w:t>
      </w:r>
    </w:p>
    <w:p w:rsidR="00BA6810" w:rsidRDefault="00BA6810" w:rsidP="00BA68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COBY was represented by two </w:t>
      </w:r>
      <w:r w:rsidR="00BC19B9">
        <w:rPr>
          <w:rFonts w:ascii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C19B9">
        <w:rPr>
          <w:rFonts w:ascii="Times New Roman" w:hAnsi="Times New Roman" w:cs="Times New Roman"/>
          <w:sz w:val="24"/>
          <w:szCs w:val="24"/>
        </w:rPr>
        <w:t xml:space="preserve">from Fisheries and Wildlife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C19B9">
        <w:rPr>
          <w:rFonts w:ascii="Times New Roman" w:hAnsi="Times New Roman" w:cs="Times New Roman"/>
          <w:sz w:val="24"/>
          <w:szCs w:val="24"/>
        </w:rPr>
        <w:t>UUP members Joseph McCarthy, Deb Pernat and Bill Tusang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810" w:rsidRDefault="00BA6810" w:rsidP="00BA68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campuses received more support from management than others.  Next year, COBY would like to have a more substantial presence.</w:t>
      </w:r>
    </w:p>
    <w:p w:rsidR="00BA6810" w:rsidRDefault="00BA6810" w:rsidP="00BA68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Great Colleges to Work for Survey:</w:t>
      </w:r>
    </w:p>
    <w:p w:rsidR="00BA6810" w:rsidRDefault="00BA6810" w:rsidP="00BA6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results from previous surveys?  Bonnie will give Bill some data.</w:t>
      </w:r>
    </w:p>
    <w:p w:rsidR="00BA6810" w:rsidRDefault="00BA6810" w:rsidP="00D91A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UUP would like to help in getting membe</w:t>
      </w:r>
      <w:r w:rsidR="00D91A32">
        <w:rPr>
          <w:rFonts w:ascii="Times New Roman" w:hAnsi="Times New Roman" w:cs="Times New Roman"/>
          <w:sz w:val="24"/>
          <w:szCs w:val="24"/>
        </w:rPr>
        <w:t xml:space="preserve">rs to complete future surveys.  </w:t>
      </w:r>
    </w:p>
    <w:p w:rsidR="00D91A32" w:rsidRDefault="00D91A32" w:rsidP="00D91A3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Update on PT faculty training:</w:t>
      </w:r>
    </w:p>
    <w:p w:rsidR="00D91A32" w:rsidRDefault="00D91A32" w:rsidP="00D91A3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There were 14 part</w:t>
      </w:r>
      <w:r w:rsidR="00BC19B9">
        <w:rPr>
          <w:rFonts w:ascii="Times New Roman" w:hAnsi="Times New Roman" w:cs="Times New Roman"/>
          <w:sz w:val="24"/>
          <w:szCs w:val="24"/>
        </w:rPr>
        <w:t>-timers that attended last week’s paid session</w:t>
      </w:r>
      <w:r>
        <w:rPr>
          <w:rFonts w:ascii="Times New Roman" w:hAnsi="Times New Roman" w:cs="Times New Roman"/>
          <w:sz w:val="24"/>
          <w:szCs w:val="24"/>
        </w:rPr>
        <w:t xml:space="preserve">.  The topic of the training session was, “Handling Difficult Students.”  The presenters </w:t>
      </w:r>
      <w:r w:rsidR="00BC19B9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UPD</w:t>
      </w:r>
      <w:r w:rsidR="00BC19B9">
        <w:rPr>
          <w:rFonts w:ascii="Times New Roman" w:hAnsi="Times New Roman" w:cs="Times New Roman"/>
          <w:sz w:val="24"/>
          <w:szCs w:val="24"/>
        </w:rPr>
        <w:t xml:space="preserve">, Wellness </w:t>
      </w:r>
      <w:r>
        <w:rPr>
          <w:rFonts w:ascii="Times New Roman" w:hAnsi="Times New Roman" w:cs="Times New Roman"/>
          <w:sz w:val="24"/>
          <w:szCs w:val="24"/>
        </w:rPr>
        <w:t>and J-Board personnel.</w:t>
      </w:r>
    </w:p>
    <w:p w:rsidR="00D91A32" w:rsidRDefault="00D91A32" w:rsidP="00D91A3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The next</w:t>
      </w:r>
      <w:r w:rsidR="00BC19B9">
        <w:rPr>
          <w:rFonts w:ascii="Times New Roman" w:hAnsi="Times New Roman" w:cs="Times New Roman"/>
          <w:sz w:val="24"/>
          <w:szCs w:val="24"/>
        </w:rPr>
        <w:t xml:space="preserve"> paid</w:t>
      </w:r>
      <w:r>
        <w:rPr>
          <w:rFonts w:ascii="Times New Roman" w:hAnsi="Times New Roman" w:cs="Times New Roman"/>
          <w:sz w:val="24"/>
          <w:szCs w:val="24"/>
        </w:rPr>
        <w:t xml:space="preserve"> training session is scheduled for April 14-15, 2015.  The topics to be addressed at this session are: Moodle and Premier Software.</w:t>
      </w:r>
    </w:p>
    <w:p w:rsidR="00D91A32" w:rsidRDefault="00D91A32" w:rsidP="00D91A32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During Fall Semester 2015, Title IX will be discussed during one of the </w:t>
      </w:r>
      <w:r w:rsidR="00BC19B9">
        <w:rPr>
          <w:rFonts w:ascii="Times New Roman" w:hAnsi="Times New Roman" w:cs="Times New Roman"/>
          <w:sz w:val="24"/>
          <w:szCs w:val="24"/>
        </w:rPr>
        <w:t xml:space="preserve">paid </w:t>
      </w:r>
      <w:r>
        <w:rPr>
          <w:rFonts w:ascii="Times New Roman" w:hAnsi="Times New Roman" w:cs="Times New Roman"/>
          <w:sz w:val="24"/>
          <w:szCs w:val="24"/>
        </w:rPr>
        <w:t>training session</w:t>
      </w:r>
      <w:r w:rsidR="00BC19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D20" w:rsidRDefault="00D91A32" w:rsidP="00D47D2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43346B">
        <w:rPr>
          <w:rFonts w:ascii="Times New Roman" w:hAnsi="Times New Roman" w:cs="Times New Roman"/>
          <w:sz w:val="24"/>
          <w:szCs w:val="24"/>
        </w:rPr>
        <w:t>Kevin</w:t>
      </w:r>
      <w:r w:rsidR="00BC19B9">
        <w:rPr>
          <w:rFonts w:ascii="Times New Roman" w:hAnsi="Times New Roman" w:cs="Times New Roman"/>
          <w:sz w:val="24"/>
          <w:szCs w:val="24"/>
        </w:rPr>
        <w:t xml:space="preserve"> Moore</w:t>
      </w:r>
      <w:r w:rsidR="0043346B">
        <w:rPr>
          <w:rFonts w:ascii="Times New Roman" w:hAnsi="Times New Roman" w:cs="Times New Roman"/>
          <w:sz w:val="24"/>
          <w:szCs w:val="24"/>
        </w:rPr>
        <w:t xml:space="preserve"> </w:t>
      </w:r>
      <w:r w:rsidR="00BC19B9">
        <w:rPr>
          <w:rFonts w:ascii="Times New Roman" w:hAnsi="Times New Roman" w:cs="Times New Roman"/>
          <w:sz w:val="24"/>
          <w:szCs w:val="24"/>
        </w:rPr>
        <w:t>and Bill are</w:t>
      </w:r>
      <w:r w:rsidR="0043346B">
        <w:rPr>
          <w:rFonts w:ascii="Times New Roman" w:hAnsi="Times New Roman" w:cs="Times New Roman"/>
          <w:sz w:val="24"/>
          <w:szCs w:val="24"/>
        </w:rPr>
        <w:t xml:space="preserve"> working with Sue Zimmerman on training for part-timers [using AFT materials]. </w:t>
      </w:r>
      <w:r w:rsidR="00D47D20">
        <w:rPr>
          <w:rFonts w:ascii="Times New Roman" w:hAnsi="Times New Roman" w:cs="Times New Roman"/>
          <w:sz w:val="24"/>
          <w:szCs w:val="24"/>
        </w:rPr>
        <w:t xml:space="preserve">The basic content is research backed practices in </w:t>
      </w:r>
      <w:r w:rsidR="00D47D20">
        <w:rPr>
          <w:rFonts w:ascii="Times New Roman" w:hAnsi="Times New Roman" w:cs="Times New Roman"/>
          <w:sz w:val="24"/>
          <w:szCs w:val="24"/>
        </w:rPr>
        <w:lastRenderedPageBreak/>
        <w:t>effective instruction.</w:t>
      </w:r>
      <w:r w:rsidR="0043346B">
        <w:rPr>
          <w:rFonts w:ascii="Times New Roman" w:hAnsi="Times New Roman" w:cs="Times New Roman"/>
          <w:sz w:val="24"/>
          <w:szCs w:val="24"/>
        </w:rPr>
        <w:t xml:space="preserve"> </w:t>
      </w:r>
      <w:r w:rsidR="00BC19B9">
        <w:rPr>
          <w:rFonts w:ascii="Times New Roman" w:hAnsi="Times New Roman" w:cs="Times New Roman"/>
          <w:sz w:val="24"/>
          <w:szCs w:val="24"/>
        </w:rPr>
        <w:t xml:space="preserve">It is expected AFT will run a train-the trainer </w:t>
      </w:r>
      <w:r w:rsidR="00D47D20">
        <w:rPr>
          <w:rFonts w:ascii="Times New Roman" w:hAnsi="Times New Roman" w:cs="Times New Roman"/>
          <w:sz w:val="24"/>
          <w:szCs w:val="24"/>
        </w:rPr>
        <w:t xml:space="preserve">session.  The plan is to have Two FT faulty and three PT faculty become trainers through AFT </w:t>
      </w:r>
      <w:r w:rsidR="00844FDF">
        <w:rPr>
          <w:rFonts w:ascii="Times New Roman" w:hAnsi="Times New Roman" w:cs="Times New Roman"/>
          <w:sz w:val="24"/>
          <w:szCs w:val="24"/>
        </w:rPr>
        <w:t xml:space="preserve">.  Those being trained will be compensated.  AFT will be taking care of </w:t>
      </w:r>
      <w:r w:rsidR="00D47D20">
        <w:rPr>
          <w:rFonts w:ascii="Times New Roman" w:hAnsi="Times New Roman" w:cs="Times New Roman"/>
          <w:sz w:val="24"/>
          <w:szCs w:val="24"/>
        </w:rPr>
        <w:t xml:space="preserve">most of </w:t>
      </w:r>
      <w:r w:rsidR="00844FDF">
        <w:rPr>
          <w:rFonts w:ascii="Times New Roman" w:hAnsi="Times New Roman" w:cs="Times New Roman"/>
          <w:sz w:val="24"/>
          <w:szCs w:val="24"/>
        </w:rPr>
        <w:t>the cost</w:t>
      </w:r>
      <w:r w:rsidR="00D47D20">
        <w:rPr>
          <w:rFonts w:ascii="Times New Roman" w:hAnsi="Times New Roman" w:cs="Times New Roman"/>
          <w:sz w:val="24"/>
          <w:szCs w:val="24"/>
        </w:rPr>
        <w:t xml:space="preserve"> for their trainers.  After the training</w:t>
      </w:r>
      <w:r w:rsidR="00844FDF">
        <w:rPr>
          <w:rFonts w:ascii="Times New Roman" w:hAnsi="Times New Roman" w:cs="Times New Roman"/>
          <w:sz w:val="24"/>
          <w:szCs w:val="24"/>
        </w:rPr>
        <w:t xml:space="preserve">, the new </w:t>
      </w:r>
      <w:r w:rsidR="00D47D20">
        <w:rPr>
          <w:rFonts w:ascii="Times New Roman" w:hAnsi="Times New Roman" w:cs="Times New Roman"/>
          <w:sz w:val="24"/>
          <w:szCs w:val="24"/>
        </w:rPr>
        <w:t xml:space="preserve">campus based </w:t>
      </w:r>
      <w:r w:rsidR="00844FDF">
        <w:rPr>
          <w:rFonts w:ascii="Times New Roman" w:hAnsi="Times New Roman" w:cs="Times New Roman"/>
          <w:sz w:val="24"/>
          <w:szCs w:val="24"/>
        </w:rPr>
        <w:t xml:space="preserve">trainers will </w:t>
      </w:r>
      <w:r w:rsidR="00D47D20">
        <w:rPr>
          <w:rFonts w:ascii="Times New Roman" w:hAnsi="Times New Roman" w:cs="Times New Roman"/>
          <w:sz w:val="24"/>
          <w:szCs w:val="24"/>
        </w:rPr>
        <w:t xml:space="preserve">be paid to </w:t>
      </w:r>
      <w:r w:rsidR="00844FDF">
        <w:rPr>
          <w:rFonts w:ascii="Times New Roman" w:hAnsi="Times New Roman" w:cs="Times New Roman"/>
          <w:sz w:val="24"/>
          <w:szCs w:val="24"/>
        </w:rPr>
        <w:t xml:space="preserve">train other campus </w:t>
      </w:r>
      <w:r w:rsidR="00D47D20">
        <w:rPr>
          <w:rFonts w:ascii="Times New Roman" w:hAnsi="Times New Roman" w:cs="Times New Roman"/>
          <w:sz w:val="24"/>
          <w:szCs w:val="24"/>
        </w:rPr>
        <w:t>PT faculty. The PT faculty will be compensated.  The training is expected to be made available to FT faculty that might be interested in attending on a voluntary basis.</w:t>
      </w:r>
    </w:p>
    <w:p w:rsidR="00844FDF" w:rsidRDefault="00844FDF" w:rsidP="00844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Deb mentioned that she has asked all supervisors to complete professional evaluations by July 1, 2015.  Supervisors not complying will not be eligible for discretionary pay.</w:t>
      </w:r>
    </w:p>
    <w:p w:rsidR="00844FDF" w:rsidRDefault="00844FDF" w:rsidP="00844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Bill gave Bonnie a copy of the analysis of the recently passed State budget.</w:t>
      </w:r>
    </w:p>
    <w:p w:rsidR="00844FDF" w:rsidRPr="00844FDF" w:rsidRDefault="00844FDF" w:rsidP="00844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The meeting was adjourned at 12:55 pm.</w:t>
      </w:r>
    </w:p>
    <w:p w:rsidR="00CF1632" w:rsidRPr="00B72DD8" w:rsidRDefault="00CF1632" w:rsidP="00CF1632">
      <w:pPr>
        <w:rPr>
          <w:rFonts w:ascii="Times New Roman" w:hAnsi="Times New Roman" w:cs="Times New Roman"/>
          <w:sz w:val="24"/>
          <w:szCs w:val="24"/>
        </w:rPr>
      </w:pPr>
    </w:p>
    <w:sectPr w:rsidR="00CF1632" w:rsidRPr="00B72DD8" w:rsidSect="00FE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034"/>
    <w:multiLevelType w:val="hybridMultilevel"/>
    <w:tmpl w:val="C0EEFD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19514D9"/>
    <w:multiLevelType w:val="hybridMultilevel"/>
    <w:tmpl w:val="087E2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343A9A"/>
    <w:multiLevelType w:val="hybridMultilevel"/>
    <w:tmpl w:val="B71A0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F8"/>
    <w:rsid w:val="001A10F8"/>
    <w:rsid w:val="002D2E30"/>
    <w:rsid w:val="0043346B"/>
    <w:rsid w:val="005F38F6"/>
    <w:rsid w:val="00742907"/>
    <w:rsid w:val="007D6716"/>
    <w:rsid w:val="00844FDF"/>
    <w:rsid w:val="008F7509"/>
    <w:rsid w:val="00A6029B"/>
    <w:rsid w:val="00B72DD8"/>
    <w:rsid w:val="00BA6810"/>
    <w:rsid w:val="00BC19B9"/>
    <w:rsid w:val="00C20E0A"/>
    <w:rsid w:val="00C85772"/>
    <w:rsid w:val="00CF1632"/>
    <w:rsid w:val="00D47D20"/>
    <w:rsid w:val="00D74B89"/>
    <w:rsid w:val="00D91648"/>
    <w:rsid w:val="00D91A32"/>
    <w:rsid w:val="00F810C8"/>
    <w:rsid w:val="00FE0BA5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DaVis</dc:creator>
  <cp:lastModifiedBy>Lepore Moody, Patricia A</cp:lastModifiedBy>
  <cp:revision>3</cp:revision>
  <cp:lastPrinted>2015-04-21T17:22:00Z</cp:lastPrinted>
  <dcterms:created xsi:type="dcterms:W3CDTF">2015-04-28T17:30:00Z</dcterms:created>
  <dcterms:modified xsi:type="dcterms:W3CDTF">2015-04-30T12:24:00Z</dcterms:modified>
</cp:coreProperties>
</file>